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361" w:rsidRPr="002F0361" w:rsidRDefault="002F0361" w:rsidP="002F0361">
      <w:pPr>
        <w:jc w:val="center"/>
        <w:rPr>
          <w:lang w:val="uk-UA"/>
        </w:rPr>
      </w:pPr>
      <w:r w:rsidRPr="002F0361">
        <w:rPr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87516536" r:id="rId7"/>
        </w:object>
      </w:r>
    </w:p>
    <w:p w:rsidR="002F0361" w:rsidRDefault="002F0361" w:rsidP="002F0361">
      <w:pPr>
        <w:jc w:val="center"/>
        <w:rPr>
          <w:b/>
          <w:bCs/>
          <w:lang w:val="uk-UA"/>
        </w:rPr>
      </w:pPr>
    </w:p>
    <w:p w:rsidR="002F0361" w:rsidRPr="002F0361" w:rsidRDefault="002F0361" w:rsidP="002F0361">
      <w:pPr>
        <w:jc w:val="center"/>
        <w:rPr>
          <w:b/>
          <w:bCs/>
          <w:lang w:val="uk-UA"/>
        </w:rPr>
      </w:pPr>
      <w:r w:rsidRPr="002F0361">
        <w:rPr>
          <w:b/>
          <w:bCs/>
          <w:lang w:val="uk-UA"/>
        </w:rPr>
        <w:t>САВРАНСЬК</w:t>
      </w:r>
      <w:r w:rsidR="00320667">
        <w:rPr>
          <w:b/>
          <w:bCs/>
          <w:lang w:val="uk-UA"/>
        </w:rPr>
        <w:t>А</w:t>
      </w:r>
      <w:r w:rsidRPr="002F0361">
        <w:rPr>
          <w:b/>
          <w:bCs/>
          <w:lang w:val="uk-UA"/>
        </w:rPr>
        <w:t xml:space="preserve"> СЕЛИЩН</w:t>
      </w:r>
      <w:r w:rsidR="00320667">
        <w:rPr>
          <w:b/>
          <w:bCs/>
          <w:lang w:val="uk-UA"/>
        </w:rPr>
        <w:t>А</w:t>
      </w:r>
      <w:r w:rsidRPr="002F0361">
        <w:rPr>
          <w:b/>
          <w:bCs/>
          <w:lang w:val="uk-UA"/>
        </w:rPr>
        <w:t xml:space="preserve"> РАД</w:t>
      </w:r>
      <w:r w:rsidR="00320667">
        <w:rPr>
          <w:b/>
          <w:bCs/>
          <w:lang w:val="uk-UA"/>
        </w:rPr>
        <w:t>А</w:t>
      </w:r>
    </w:p>
    <w:p w:rsidR="002F0361" w:rsidRDefault="002F0361" w:rsidP="002F0361">
      <w:pPr>
        <w:jc w:val="center"/>
        <w:rPr>
          <w:b/>
          <w:bCs/>
          <w:lang w:val="uk-UA"/>
        </w:rPr>
      </w:pPr>
      <w:r w:rsidRPr="002F0361">
        <w:rPr>
          <w:b/>
          <w:bCs/>
          <w:lang w:val="uk-UA"/>
        </w:rPr>
        <w:t>ОДЕСЬКОЇ ОБЛАСТІ</w:t>
      </w:r>
      <w:r w:rsidR="00320667">
        <w:rPr>
          <w:b/>
          <w:bCs/>
          <w:lang w:val="uk-UA"/>
        </w:rPr>
        <w:t xml:space="preserve"> </w:t>
      </w:r>
    </w:p>
    <w:p w:rsidR="00D20056" w:rsidRDefault="00D20056" w:rsidP="002F0361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 </w:t>
      </w:r>
    </w:p>
    <w:p w:rsidR="00320667" w:rsidRPr="002F0361" w:rsidRDefault="00320667" w:rsidP="002F0361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2F0361" w:rsidRPr="002F0361" w:rsidRDefault="002F0361" w:rsidP="002F0361">
      <w:pPr>
        <w:jc w:val="center"/>
        <w:rPr>
          <w:b/>
          <w:bCs/>
          <w:lang w:val="uk-UA"/>
        </w:rPr>
      </w:pPr>
    </w:p>
    <w:p w:rsidR="002F0361" w:rsidRPr="002F0361" w:rsidRDefault="002F0361" w:rsidP="002F0361">
      <w:pPr>
        <w:jc w:val="center"/>
        <w:rPr>
          <w:b/>
          <w:bCs/>
          <w:lang w:val="uk-UA"/>
        </w:rPr>
      </w:pPr>
    </w:p>
    <w:p w:rsidR="00E743CF" w:rsidRDefault="002274C3" w:rsidP="002F0361">
      <w:pPr>
        <w:jc w:val="center"/>
        <w:rPr>
          <w:b/>
          <w:lang w:val="uk-UA"/>
        </w:rPr>
      </w:pPr>
      <w:r w:rsidRPr="002F0361">
        <w:rPr>
          <w:b/>
          <w:lang w:val="uk-UA"/>
        </w:rPr>
        <w:t xml:space="preserve"> </w:t>
      </w:r>
      <w:r w:rsidR="00E743CF" w:rsidRPr="002F0361">
        <w:rPr>
          <w:b/>
          <w:lang w:val="uk-UA"/>
        </w:rPr>
        <w:t>РІШЕННЯ</w:t>
      </w:r>
    </w:p>
    <w:p w:rsidR="003C5BAA" w:rsidRDefault="003C5BAA" w:rsidP="002F0361">
      <w:pPr>
        <w:jc w:val="center"/>
        <w:rPr>
          <w:b/>
          <w:lang w:val="uk-UA"/>
        </w:rPr>
      </w:pPr>
    </w:p>
    <w:p w:rsidR="00EA7255" w:rsidRDefault="00EA7255" w:rsidP="00EA7255">
      <w:pPr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</w:t>
      </w:r>
    </w:p>
    <w:p w:rsidR="00EA7255" w:rsidRPr="00EA7255" w:rsidRDefault="00EA7255" w:rsidP="00EA7255">
      <w:pPr>
        <w:jc w:val="center"/>
        <w:rPr>
          <w:sz w:val="28"/>
          <w:szCs w:val="28"/>
          <w:lang w:val="uk-UA" w:eastAsia="en-US"/>
        </w:rPr>
      </w:pPr>
      <w:r w:rsidRPr="00EA7255">
        <w:rPr>
          <w:sz w:val="28"/>
          <w:szCs w:val="28"/>
          <w:lang w:val="uk-UA" w:eastAsia="en-US"/>
        </w:rPr>
        <w:t xml:space="preserve">смт </w:t>
      </w:r>
      <w:proofErr w:type="spellStart"/>
      <w:r w:rsidRPr="00EA7255">
        <w:rPr>
          <w:sz w:val="28"/>
          <w:szCs w:val="28"/>
          <w:lang w:val="uk-UA" w:eastAsia="en-US"/>
        </w:rPr>
        <w:t>Саврань</w:t>
      </w:r>
      <w:proofErr w:type="spellEnd"/>
      <w:r w:rsidRPr="00EA7255">
        <w:rPr>
          <w:sz w:val="28"/>
          <w:szCs w:val="28"/>
          <w:lang w:val="uk-UA" w:eastAsia="en-US"/>
        </w:rPr>
        <w:tab/>
      </w:r>
      <w:r w:rsidRPr="00EA7255">
        <w:rPr>
          <w:sz w:val="28"/>
          <w:szCs w:val="28"/>
          <w:lang w:val="uk-UA" w:eastAsia="en-US"/>
        </w:rPr>
        <w:tab/>
      </w:r>
      <w:r w:rsidRPr="00EA7255">
        <w:rPr>
          <w:sz w:val="28"/>
          <w:szCs w:val="28"/>
          <w:lang w:val="uk-UA" w:eastAsia="en-US"/>
        </w:rPr>
        <w:tab/>
      </w:r>
      <w:r w:rsidRPr="00EA7255">
        <w:rPr>
          <w:sz w:val="28"/>
          <w:szCs w:val="28"/>
          <w:lang w:val="uk-UA" w:eastAsia="en-US"/>
        </w:rPr>
        <w:tab/>
      </w:r>
      <w:r w:rsidRPr="00EA7255">
        <w:rPr>
          <w:sz w:val="28"/>
          <w:szCs w:val="28"/>
          <w:lang w:val="uk-UA" w:eastAsia="en-US"/>
        </w:rPr>
        <w:tab/>
      </w:r>
      <w:r w:rsidRPr="00EA7255">
        <w:rPr>
          <w:sz w:val="28"/>
          <w:szCs w:val="28"/>
          <w:lang w:val="uk-UA" w:eastAsia="en-US"/>
        </w:rPr>
        <w:tab/>
        <w:t>№ 7/</w:t>
      </w:r>
      <w:r>
        <w:rPr>
          <w:sz w:val="28"/>
          <w:szCs w:val="28"/>
          <w:lang w:val="uk-UA" w:eastAsia="en-US"/>
        </w:rPr>
        <w:t>7</w:t>
      </w:r>
      <w:bookmarkStart w:id="0" w:name="_GoBack"/>
      <w:bookmarkEnd w:id="0"/>
      <w:r w:rsidRPr="00EA7255">
        <w:rPr>
          <w:sz w:val="28"/>
          <w:szCs w:val="28"/>
          <w:lang w:val="uk-UA" w:eastAsia="en-US"/>
        </w:rPr>
        <w:t xml:space="preserve"> від 08.07.2021 року</w:t>
      </w:r>
    </w:p>
    <w:p w:rsidR="008B1624" w:rsidRDefault="008B1624" w:rsidP="003C5BAA">
      <w:pPr>
        <w:rPr>
          <w:b/>
          <w:lang w:val="uk-UA"/>
        </w:rPr>
      </w:pPr>
    </w:p>
    <w:p w:rsidR="00EA7255" w:rsidRDefault="00EA7255" w:rsidP="003C5BA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E02FFE" w:rsidRPr="00EA7255" w:rsidRDefault="003C5BAA" w:rsidP="003C5BAA">
      <w:pPr>
        <w:rPr>
          <w:sz w:val="28"/>
          <w:szCs w:val="28"/>
          <w:lang w:val="uk-UA"/>
        </w:rPr>
      </w:pPr>
      <w:r w:rsidRPr="00EA7255">
        <w:rPr>
          <w:sz w:val="28"/>
          <w:szCs w:val="28"/>
          <w:lang w:val="uk-UA"/>
        </w:rPr>
        <w:t xml:space="preserve">Про </w:t>
      </w:r>
      <w:r w:rsidR="00E02FFE" w:rsidRPr="00EA7255">
        <w:rPr>
          <w:sz w:val="28"/>
          <w:szCs w:val="28"/>
          <w:lang w:val="uk-UA"/>
        </w:rPr>
        <w:t xml:space="preserve">надання дозволу на </w:t>
      </w:r>
    </w:p>
    <w:p w:rsidR="00AA447E" w:rsidRPr="00BA66D8" w:rsidRDefault="009034B2" w:rsidP="00EA7255">
      <w:pPr>
        <w:rPr>
          <w:sz w:val="28"/>
          <w:szCs w:val="28"/>
          <w:lang w:val="uk-UA"/>
        </w:rPr>
      </w:pPr>
      <w:r w:rsidRPr="00EA7255">
        <w:rPr>
          <w:sz w:val="28"/>
          <w:szCs w:val="28"/>
          <w:lang w:val="uk-UA"/>
        </w:rPr>
        <w:t>встановлення пам’ятного знаку</w:t>
      </w:r>
      <w:r w:rsidR="00AA447E">
        <w:rPr>
          <w:sz w:val="28"/>
          <w:szCs w:val="28"/>
          <w:lang w:val="uk-UA"/>
        </w:rPr>
        <w:t xml:space="preserve">                                                       </w:t>
      </w:r>
    </w:p>
    <w:p w:rsidR="00F56D08" w:rsidRDefault="00F56D08" w:rsidP="00BA66D8">
      <w:pPr>
        <w:jc w:val="both"/>
        <w:rPr>
          <w:sz w:val="28"/>
          <w:lang w:val="uk-UA"/>
        </w:rPr>
      </w:pPr>
    </w:p>
    <w:p w:rsidR="003C5BAA" w:rsidRPr="008B1624" w:rsidRDefault="003C5BAA" w:rsidP="003C5BAA">
      <w:pPr>
        <w:shd w:val="clear" w:color="auto" w:fill="FFFFFF"/>
        <w:spacing w:before="225" w:after="225"/>
        <w:ind w:firstLine="708"/>
        <w:jc w:val="both"/>
        <w:rPr>
          <w:sz w:val="28"/>
          <w:szCs w:val="28"/>
          <w:lang w:val="uk-UA"/>
        </w:rPr>
      </w:pPr>
      <w:r w:rsidRPr="008B1624">
        <w:rPr>
          <w:rFonts w:eastAsia="Times New Roman"/>
          <w:color w:val="000000"/>
          <w:sz w:val="28"/>
          <w:szCs w:val="28"/>
          <w:lang w:val="uk-UA" w:eastAsia="uk-UA"/>
        </w:rPr>
        <w:t>Керуючись пунктом 11 частини 1 статті 30 Закону України «Про місцеве самоврядування в Україні»,   Законом України « Про благоустрій населених пунктів»,  розглянувши клопотання  Об’єднаної Єврейської Общини України про встановлення пам’ятного знаку на єврейському кладовищі</w:t>
      </w:r>
      <w:r w:rsidR="009034B2">
        <w:rPr>
          <w:rFonts w:eastAsia="Times New Roman"/>
          <w:color w:val="000000"/>
          <w:sz w:val="28"/>
          <w:szCs w:val="28"/>
          <w:lang w:val="uk-UA" w:eastAsia="uk-UA"/>
        </w:rPr>
        <w:t>,</w:t>
      </w:r>
      <w:r w:rsidRPr="008B1624">
        <w:rPr>
          <w:rFonts w:eastAsia="Times New Roman"/>
          <w:color w:val="000000"/>
          <w:sz w:val="28"/>
          <w:szCs w:val="28"/>
          <w:lang w:val="uk-UA" w:eastAsia="uk-UA"/>
        </w:rPr>
        <w:t xml:space="preserve">  </w:t>
      </w:r>
      <w:r w:rsidRPr="008B1624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8B1624">
        <w:rPr>
          <w:sz w:val="28"/>
          <w:szCs w:val="28"/>
          <w:lang w:val="uk-UA"/>
        </w:rPr>
        <w:t>Савранської</w:t>
      </w:r>
      <w:proofErr w:type="spellEnd"/>
      <w:r w:rsidRPr="008B1624">
        <w:rPr>
          <w:sz w:val="28"/>
          <w:szCs w:val="28"/>
          <w:lang w:val="uk-UA"/>
        </w:rPr>
        <w:t xml:space="preserve"> селищної ради </w:t>
      </w:r>
    </w:p>
    <w:p w:rsidR="003C5BAA" w:rsidRPr="008B1624" w:rsidRDefault="003C5BAA" w:rsidP="003C5BAA">
      <w:pPr>
        <w:shd w:val="clear" w:color="auto" w:fill="FFFFFF"/>
        <w:spacing w:before="225" w:after="225"/>
        <w:ind w:firstLine="708"/>
        <w:jc w:val="both"/>
        <w:rPr>
          <w:sz w:val="28"/>
          <w:szCs w:val="28"/>
          <w:lang w:val="uk-UA"/>
        </w:rPr>
      </w:pPr>
      <w:r w:rsidRPr="008B1624">
        <w:rPr>
          <w:sz w:val="28"/>
          <w:szCs w:val="28"/>
          <w:lang w:val="uk-UA"/>
        </w:rPr>
        <w:t>ВИРІШИВ:</w:t>
      </w:r>
      <w:r w:rsidRPr="00F45F5C">
        <w:rPr>
          <w:sz w:val="28"/>
          <w:szCs w:val="28"/>
        </w:rPr>
        <w:t> </w:t>
      </w:r>
      <w:r w:rsidRPr="008B1624">
        <w:rPr>
          <w:sz w:val="28"/>
          <w:szCs w:val="28"/>
          <w:lang w:val="uk-UA"/>
        </w:rPr>
        <w:t xml:space="preserve"> </w:t>
      </w:r>
    </w:p>
    <w:p w:rsidR="008B1624" w:rsidRPr="008B1624" w:rsidRDefault="008B1624" w:rsidP="003C5BAA">
      <w:pPr>
        <w:jc w:val="both"/>
        <w:rPr>
          <w:rFonts w:eastAsia="Times New Roman"/>
          <w:sz w:val="28"/>
          <w:szCs w:val="28"/>
          <w:lang w:val="uk-UA"/>
        </w:rPr>
      </w:pPr>
      <w:r w:rsidRPr="00EA7255">
        <w:rPr>
          <w:rFonts w:eastAsia="Times New Roman"/>
          <w:sz w:val="28"/>
          <w:szCs w:val="28"/>
          <w:lang w:val="uk-UA"/>
        </w:rPr>
        <w:t>1.</w:t>
      </w:r>
      <w:r w:rsidRPr="008B1624">
        <w:rPr>
          <w:rFonts w:eastAsia="Times New Roman"/>
          <w:b/>
          <w:sz w:val="28"/>
          <w:szCs w:val="28"/>
          <w:lang w:val="uk-UA"/>
        </w:rPr>
        <w:t xml:space="preserve"> </w:t>
      </w:r>
      <w:r w:rsidR="003C5BAA" w:rsidRPr="008B1624">
        <w:rPr>
          <w:rFonts w:eastAsia="Times New Roman"/>
          <w:sz w:val="28"/>
          <w:szCs w:val="28"/>
          <w:lang w:val="uk-UA"/>
        </w:rPr>
        <w:t>Надати дозвіл</w:t>
      </w:r>
      <w:r w:rsidR="009034B2">
        <w:rPr>
          <w:rFonts w:eastAsia="Times New Roman"/>
          <w:color w:val="000000"/>
          <w:sz w:val="28"/>
          <w:szCs w:val="28"/>
          <w:lang w:val="uk-UA" w:eastAsia="uk-UA"/>
        </w:rPr>
        <w:t xml:space="preserve"> Об’єднаній Єврейській Общині</w:t>
      </w:r>
      <w:r w:rsidR="003C5BAA" w:rsidRPr="008B1624">
        <w:rPr>
          <w:rFonts w:eastAsia="Times New Roman"/>
          <w:color w:val="000000"/>
          <w:sz w:val="28"/>
          <w:szCs w:val="28"/>
          <w:lang w:val="uk-UA" w:eastAsia="uk-UA"/>
        </w:rPr>
        <w:t xml:space="preserve"> України</w:t>
      </w:r>
      <w:r w:rsidR="003C5BAA" w:rsidRPr="008B1624">
        <w:rPr>
          <w:rFonts w:eastAsia="Times New Roman"/>
          <w:sz w:val="28"/>
          <w:szCs w:val="28"/>
          <w:lang w:val="uk-UA"/>
        </w:rPr>
        <w:t xml:space="preserve"> на встановлення пам’ятного знаку на старому єврейському кладовищі в смт </w:t>
      </w:r>
      <w:proofErr w:type="spellStart"/>
      <w:r w:rsidR="003C5BAA" w:rsidRPr="008B1624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="00EA7255">
        <w:rPr>
          <w:rFonts w:eastAsia="Times New Roman"/>
          <w:sz w:val="28"/>
          <w:szCs w:val="28"/>
          <w:lang w:val="uk-UA"/>
        </w:rPr>
        <w:t>,</w:t>
      </w:r>
      <w:r w:rsidR="003C5BAA" w:rsidRPr="008B1624">
        <w:rPr>
          <w:rFonts w:eastAsia="Times New Roman"/>
          <w:sz w:val="28"/>
          <w:szCs w:val="28"/>
          <w:lang w:val="uk-UA"/>
        </w:rPr>
        <w:t xml:space="preserve"> Одеської області.</w:t>
      </w:r>
    </w:p>
    <w:p w:rsidR="003C5BAA" w:rsidRPr="008B1624" w:rsidRDefault="008B1624" w:rsidP="008B1624">
      <w:pPr>
        <w:jc w:val="both"/>
        <w:rPr>
          <w:sz w:val="28"/>
          <w:szCs w:val="28"/>
          <w:lang w:val="uk-UA"/>
        </w:rPr>
      </w:pPr>
      <w:r w:rsidRPr="008B1624">
        <w:rPr>
          <w:rFonts w:eastAsia="Times New Roman"/>
          <w:sz w:val="28"/>
          <w:szCs w:val="28"/>
          <w:lang w:val="uk-UA"/>
        </w:rPr>
        <w:t>2.</w:t>
      </w:r>
      <w:r w:rsidRPr="008B1624">
        <w:rPr>
          <w:sz w:val="28"/>
          <w:szCs w:val="28"/>
          <w:lang w:val="uk-UA"/>
        </w:rPr>
        <w:t xml:space="preserve"> </w:t>
      </w:r>
      <w:r w:rsidR="00E02FFE">
        <w:rPr>
          <w:sz w:val="28"/>
          <w:szCs w:val="28"/>
          <w:lang w:val="uk-UA"/>
        </w:rPr>
        <w:t xml:space="preserve">Рекомендувати </w:t>
      </w:r>
      <w:r w:rsidR="00E02FFE">
        <w:rPr>
          <w:rFonts w:eastAsia="Times New Roman"/>
          <w:color w:val="000000"/>
          <w:sz w:val="28"/>
          <w:szCs w:val="28"/>
          <w:lang w:val="uk-UA" w:eastAsia="uk-UA"/>
        </w:rPr>
        <w:t>Об’єднаній Єврейській Общині</w:t>
      </w:r>
      <w:r w:rsidRPr="008B1624">
        <w:rPr>
          <w:rFonts w:eastAsia="Times New Roman"/>
          <w:color w:val="000000"/>
          <w:sz w:val="28"/>
          <w:szCs w:val="28"/>
          <w:lang w:val="uk-UA" w:eastAsia="uk-UA"/>
        </w:rPr>
        <w:t xml:space="preserve"> України</w:t>
      </w:r>
      <w:r w:rsidR="00E02FFE">
        <w:rPr>
          <w:sz w:val="28"/>
          <w:szCs w:val="28"/>
          <w:lang w:val="uk-UA"/>
        </w:rPr>
        <w:t xml:space="preserve"> забезпечити </w:t>
      </w:r>
      <w:r w:rsidRPr="008B1624">
        <w:rPr>
          <w:sz w:val="28"/>
          <w:szCs w:val="28"/>
          <w:lang w:val="uk-UA"/>
        </w:rPr>
        <w:t xml:space="preserve"> фінансування робіт з виготовлення, встановлення,  утримання пам’ятного знаку і збереження його у належному естетичному стані.</w:t>
      </w:r>
      <w:r w:rsidR="003C5BAA" w:rsidRPr="008B1624">
        <w:rPr>
          <w:rFonts w:eastAsia="Times New Roman"/>
          <w:sz w:val="28"/>
          <w:szCs w:val="28"/>
          <w:lang w:val="uk-UA"/>
        </w:rPr>
        <w:t xml:space="preserve"> </w:t>
      </w:r>
      <w:r w:rsidRPr="008B1624">
        <w:rPr>
          <w:rFonts w:eastAsia="Times New Roman"/>
          <w:sz w:val="28"/>
          <w:szCs w:val="28"/>
          <w:lang w:val="uk-UA"/>
        </w:rPr>
        <w:t xml:space="preserve"> </w:t>
      </w:r>
    </w:p>
    <w:p w:rsidR="003C5BAA" w:rsidRPr="008B1624" w:rsidRDefault="008B1624" w:rsidP="003C5BAA">
      <w:pPr>
        <w:tabs>
          <w:tab w:val="left" w:pos="1080"/>
        </w:tabs>
        <w:suppressAutoHyphens/>
        <w:jc w:val="both"/>
        <w:rPr>
          <w:sz w:val="28"/>
          <w:szCs w:val="28"/>
          <w:lang w:val="uk-UA"/>
        </w:rPr>
      </w:pPr>
      <w:r w:rsidRPr="008B1624">
        <w:rPr>
          <w:sz w:val="28"/>
          <w:szCs w:val="28"/>
          <w:lang w:val="uk-UA"/>
        </w:rPr>
        <w:t>3</w:t>
      </w:r>
      <w:r w:rsidR="003C5BAA" w:rsidRPr="008B1624">
        <w:rPr>
          <w:sz w:val="28"/>
          <w:szCs w:val="28"/>
        </w:rPr>
        <w:t>.</w:t>
      </w:r>
      <w:r w:rsidRPr="008B1624">
        <w:rPr>
          <w:sz w:val="28"/>
          <w:szCs w:val="28"/>
          <w:lang w:val="uk-UA"/>
        </w:rPr>
        <w:t xml:space="preserve">  </w:t>
      </w:r>
      <w:r w:rsidR="003C5BAA" w:rsidRPr="008B1624">
        <w:rPr>
          <w:sz w:val="28"/>
          <w:szCs w:val="28"/>
          <w:lang w:val="uk-UA"/>
        </w:rPr>
        <w:t>К</w:t>
      </w:r>
      <w:proofErr w:type="spellStart"/>
      <w:r w:rsidR="003C5BAA" w:rsidRPr="008B1624">
        <w:rPr>
          <w:sz w:val="28"/>
          <w:szCs w:val="28"/>
        </w:rPr>
        <w:t>онтроль</w:t>
      </w:r>
      <w:proofErr w:type="spellEnd"/>
      <w:r w:rsidR="003C5BAA" w:rsidRPr="008B1624">
        <w:rPr>
          <w:sz w:val="28"/>
          <w:szCs w:val="28"/>
        </w:rPr>
        <w:t xml:space="preserve"> за </w:t>
      </w:r>
      <w:proofErr w:type="spellStart"/>
      <w:r w:rsidR="003C5BAA" w:rsidRPr="008B1624">
        <w:rPr>
          <w:sz w:val="28"/>
          <w:szCs w:val="28"/>
        </w:rPr>
        <w:t>виконання</w:t>
      </w:r>
      <w:proofErr w:type="spellEnd"/>
      <w:r w:rsidR="003C5BAA" w:rsidRPr="008B1624">
        <w:rPr>
          <w:sz w:val="28"/>
          <w:szCs w:val="28"/>
          <w:lang w:val="uk-UA"/>
        </w:rPr>
        <w:t>м</w:t>
      </w:r>
      <w:r w:rsidR="003C5BAA" w:rsidRPr="008B1624">
        <w:rPr>
          <w:sz w:val="28"/>
          <w:szCs w:val="28"/>
        </w:rPr>
        <w:t xml:space="preserve"> </w:t>
      </w:r>
      <w:proofErr w:type="spellStart"/>
      <w:r w:rsidR="003C5BAA" w:rsidRPr="008B1624">
        <w:rPr>
          <w:sz w:val="28"/>
          <w:szCs w:val="28"/>
        </w:rPr>
        <w:t>даного</w:t>
      </w:r>
      <w:proofErr w:type="spellEnd"/>
      <w:r w:rsidR="003C5BAA" w:rsidRPr="008B1624">
        <w:rPr>
          <w:sz w:val="28"/>
          <w:szCs w:val="28"/>
        </w:rPr>
        <w:t xml:space="preserve"> </w:t>
      </w:r>
      <w:proofErr w:type="spellStart"/>
      <w:r w:rsidR="003C5BAA" w:rsidRPr="008B1624">
        <w:rPr>
          <w:sz w:val="28"/>
          <w:szCs w:val="28"/>
        </w:rPr>
        <w:t>рішення</w:t>
      </w:r>
      <w:proofErr w:type="spellEnd"/>
      <w:r w:rsidR="003C5BAA" w:rsidRPr="008B1624">
        <w:rPr>
          <w:sz w:val="28"/>
          <w:szCs w:val="28"/>
        </w:rPr>
        <w:t xml:space="preserve"> </w:t>
      </w:r>
      <w:proofErr w:type="spellStart"/>
      <w:r w:rsidR="003C5BAA" w:rsidRPr="008B1624">
        <w:rPr>
          <w:sz w:val="28"/>
          <w:szCs w:val="28"/>
        </w:rPr>
        <w:t>покласти</w:t>
      </w:r>
      <w:proofErr w:type="spellEnd"/>
      <w:r w:rsidR="003C5BAA" w:rsidRPr="008B1624">
        <w:rPr>
          <w:sz w:val="28"/>
          <w:szCs w:val="28"/>
        </w:rPr>
        <w:t xml:space="preserve"> на </w:t>
      </w:r>
      <w:r w:rsidRPr="008B1624">
        <w:rPr>
          <w:sz w:val="28"/>
          <w:szCs w:val="28"/>
          <w:lang w:val="uk-UA"/>
        </w:rPr>
        <w:t xml:space="preserve"> заступника селищного голови </w:t>
      </w:r>
      <w:proofErr w:type="spellStart"/>
      <w:r w:rsidRPr="008B1624">
        <w:rPr>
          <w:sz w:val="28"/>
          <w:szCs w:val="28"/>
          <w:lang w:val="uk-UA"/>
        </w:rPr>
        <w:t>Лавренюка</w:t>
      </w:r>
      <w:proofErr w:type="spellEnd"/>
      <w:r w:rsidRPr="008B1624">
        <w:rPr>
          <w:sz w:val="28"/>
          <w:szCs w:val="28"/>
          <w:lang w:val="uk-UA"/>
        </w:rPr>
        <w:t xml:space="preserve"> О.М. </w:t>
      </w:r>
    </w:p>
    <w:p w:rsidR="008B1624" w:rsidRDefault="008B1624" w:rsidP="003C5BAA">
      <w:pPr>
        <w:tabs>
          <w:tab w:val="left" w:pos="1080"/>
        </w:tabs>
        <w:suppressAutoHyphens/>
        <w:jc w:val="both"/>
        <w:rPr>
          <w:lang w:val="uk-UA"/>
        </w:rPr>
      </w:pPr>
    </w:p>
    <w:p w:rsidR="008B1624" w:rsidRDefault="008B1624" w:rsidP="003C5BAA">
      <w:pPr>
        <w:tabs>
          <w:tab w:val="left" w:pos="1080"/>
        </w:tabs>
        <w:suppressAutoHyphens/>
        <w:jc w:val="both"/>
        <w:rPr>
          <w:lang w:val="uk-UA"/>
        </w:rPr>
      </w:pPr>
    </w:p>
    <w:p w:rsidR="008B1624" w:rsidRDefault="008B1624" w:rsidP="003C5BAA">
      <w:pPr>
        <w:tabs>
          <w:tab w:val="left" w:pos="1080"/>
        </w:tabs>
        <w:suppressAutoHyphens/>
        <w:jc w:val="both"/>
        <w:rPr>
          <w:lang w:val="uk-UA"/>
        </w:rPr>
      </w:pPr>
    </w:p>
    <w:p w:rsidR="008B1624" w:rsidRDefault="008B1624" w:rsidP="003C5BAA">
      <w:pPr>
        <w:tabs>
          <w:tab w:val="left" w:pos="1080"/>
        </w:tabs>
        <w:suppressAutoHyphens/>
        <w:jc w:val="both"/>
        <w:rPr>
          <w:lang w:val="uk-UA"/>
        </w:rPr>
      </w:pPr>
    </w:p>
    <w:p w:rsidR="008B1624" w:rsidRPr="00E02FFE" w:rsidRDefault="00EA7255" w:rsidP="003C5BAA">
      <w:pPr>
        <w:tabs>
          <w:tab w:val="left" w:pos="1080"/>
        </w:tabs>
        <w:suppressAutoHyphens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селищної ради</w:t>
      </w:r>
      <w:r w:rsidR="008B1624" w:rsidRPr="00E02FF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Світлана ГЕРАСИМІШИНА</w:t>
      </w:r>
    </w:p>
    <w:sectPr w:rsidR="008B1624" w:rsidRPr="00E02FFE" w:rsidSect="00810D1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708B"/>
    <w:rsid w:val="000617C0"/>
    <w:rsid w:val="000F6740"/>
    <w:rsid w:val="0011071B"/>
    <w:rsid w:val="001208D5"/>
    <w:rsid w:val="0012370E"/>
    <w:rsid w:val="00150A4A"/>
    <w:rsid w:val="00162DF1"/>
    <w:rsid w:val="001D01D5"/>
    <w:rsid w:val="00202640"/>
    <w:rsid w:val="002032FC"/>
    <w:rsid w:val="002274C3"/>
    <w:rsid w:val="00272605"/>
    <w:rsid w:val="00277BEE"/>
    <w:rsid w:val="00281C0A"/>
    <w:rsid w:val="002823FB"/>
    <w:rsid w:val="002A00BD"/>
    <w:rsid w:val="002F0307"/>
    <w:rsid w:val="002F0361"/>
    <w:rsid w:val="002F4970"/>
    <w:rsid w:val="00304477"/>
    <w:rsid w:val="0030790F"/>
    <w:rsid w:val="0031679C"/>
    <w:rsid w:val="0032063D"/>
    <w:rsid w:val="00320667"/>
    <w:rsid w:val="00336C9B"/>
    <w:rsid w:val="00355974"/>
    <w:rsid w:val="0035672C"/>
    <w:rsid w:val="003A6AF7"/>
    <w:rsid w:val="003B3E63"/>
    <w:rsid w:val="003C5BAA"/>
    <w:rsid w:val="003C701A"/>
    <w:rsid w:val="003D21B9"/>
    <w:rsid w:val="003E56D5"/>
    <w:rsid w:val="00401886"/>
    <w:rsid w:val="00412B84"/>
    <w:rsid w:val="0041708B"/>
    <w:rsid w:val="00422CB7"/>
    <w:rsid w:val="00445765"/>
    <w:rsid w:val="0045161B"/>
    <w:rsid w:val="00477990"/>
    <w:rsid w:val="004C632B"/>
    <w:rsid w:val="004D5239"/>
    <w:rsid w:val="00541DD3"/>
    <w:rsid w:val="0058159E"/>
    <w:rsid w:val="005824CA"/>
    <w:rsid w:val="00583FDB"/>
    <w:rsid w:val="0059765B"/>
    <w:rsid w:val="005D7E82"/>
    <w:rsid w:val="00661026"/>
    <w:rsid w:val="006625F3"/>
    <w:rsid w:val="006B0C5C"/>
    <w:rsid w:val="006C2A46"/>
    <w:rsid w:val="006C75A6"/>
    <w:rsid w:val="006D331D"/>
    <w:rsid w:val="006E705F"/>
    <w:rsid w:val="007109C3"/>
    <w:rsid w:val="00744B3A"/>
    <w:rsid w:val="00746915"/>
    <w:rsid w:val="00785B37"/>
    <w:rsid w:val="007D72D3"/>
    <w:rsid w:val="00810D1D"/>
    <w:rsid w:val="00875807"/>
    <w:rsid w:val="008B1624"/>
    <w:rsid w:val="009034B2"/>
    <w:rsid w:val="00904B7D"/>
    <w:rsid w:val="00906FF9"/>
    <w:rsid w:val="00932688"/>
    <w:rsid w:val="00952CC7"/>
    <w:rsid w:val="00953CCB"/>
    <w:rsid w:val="00961C76"/>
    <w:rsid w:val="00962EC6"/>
    <w:rsid w:val="00975DEB"/>
    <w:rsid w:val="009C5308"/>
    <w:rsid w:val="00A11512"/>
    <w:rsid w:val="00A17D1B"/>
    <w:rsid w:val="00A35504"/>
    <w:rsid w:val="00A70F88"/>
    <w:rsid w:val="00A74B84"/>
    <w:rsid w:val="00A77A26"/>
    <w:rsid w:val="00A8430A"/>
    <w:rsid w:val="00A95CDA"/>
    <w:rsid w:val="00AA447E"/>
    <w:rsid w:val="00AC296A"/>
    <w:rsid w:val="00AE3292"/>
    <w:rsid w:val="00AE4269"/>
    <w:rsid w:val="00B01AB2"/>
    <w:rsid w:val="00B14E00"/>
    <w:rsid w:val="00B37F0C"/>
    <w:rsid w:val="00B41DF0"/>
    <w:rsid w:val="00B5378B"/>
    <w:rsid w:val="00B818AA"/>
    <w:rsid w:val="00B8657D"/>
    <w:rsid w:val="00B9184C"/>
    <w:rsid w:val="00BA534C"/>
    <w:rsid w:val="00BA66D8"/>
    <w:rsid w:val="00C058C4"/>
    <w:rsid w:val="00C10708"/>
    <w:rsid w:val="00C11C34"/>
    <w:rsid w:val="00C54EA5"/>
    <w:rsid w:val="00C614EF"/>
    <w:rsid w:val="00C65CB6"/>
    <w:rsid w:val="00C8273E"/>
    <w:rsid w:val="00CB1A77"/>
    <w:rsid w:val="00CD321F"/>
    <w:rsid w:val="00CE243B"/>
    <w:rsid w:val="00D20056"/>
    <w:rsid w:val="00D321EC"/>
    <w:rsid w:val="00D566F6"/>
    <w:rsid w:val="00D56CE7"/>
    <w:rsid w:val="00D83D0D"/>
    <w:rsid w:val="00DA2418"/>
    <w:rsid w:val="00DA3AC4"/>
    <w:rsid w:val="00DB1DB6"/>
    <w:rsid w:val="00DE0DE2"/>
    <w:rsid w:val="00DE7E92"/>
    <w:rsid w:val="00E02FFE"/>
    <w:rsid w:val="00E2284A"/>
    <w:rsid w:val="00E37F5B"/>
    <w:rsid w:val="00E60197"/>
    <w:rsid w:val="00E6711B"/>
    <w:rsid w:val="00E743CF"/>
    <w:rsid w:val="00EA7255"/>
    <w:rsid w:val="00EC0385"/>
    <w:rsid w:val="00F10E30"/>
    <w:rsid w:val="00F24C10"/>
    <w:rsid w:val="00F3798B"/>
    <w:rsid w:val="00F47BE7"/>
    <w:rsid w:val="00F56D08"/>
    <w:rsid w:val="00F71B3B"/>
    <w:rsid w:val="00F82874"/>
    <w:rsid w:val="00FA7EA9"/>
    <w:rsid w:val="00FB0FE2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60323-31B3-4B4A-A682-3E526E16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95CD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95CDA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rvts9">
    <w:name w:val="rvts9"/>
    <w:basedOn w:val="a0"/>
    <w:rsid w:val="003C5B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C2EB3-D895-409C-8153-A65E03ED7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68</cp:revision>
  <cp:lastPrinted>2021-07-11T10:48:00Z</cp:lastPrinted>
  <dcterms:created xsi:type="dcterms:W3CDTF">2021-01-16T13:08:00Z</dcterms:created>
  <dcterms:modified xsi:type="dcterms:W3CDTF">2021-07-11T10:49:00Z</dcterms:modified>
</cp:coreProperties>
</file>